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706E" w:rsidRDefault="00FD3B9A">
      <w:pPr>
        <w:jc w:val="center"/>
        <w:rPr>
          <w:sz w:val="24"/>
          <w:szCs w:val="24"/>
        </w:rPr>
      </w:pPr>
      <w:r>
        <w:rPr>
          <w:sz w:val="24"/>
          <w:szCs w:val="24"/>
        </w:rPr>
        <w:t>Called Meeting of Mission Presbytery</w:t>
      </w:r>
    </w:p>
    <w:p w14:paraId="00000002" w14:textId="77777777" w:rsidR="00C3706E" w:rsidRDefault="00FD3B9A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Saturday, January 9, 2021; 9:00 AM</w:t>
      </w:r>
    </w:p>
    <w:p w14:paraId="00000003" w14:textId="77777777" w:rsidR="00C3706E" w:rsidRDefault="00C3706E">
      <w:pPr>
        <w:rPr>
          <w:sz w:val="24"/>
          <w:szCs w:val="24"/>
        </w:rPr>
      </w:pPr>
    </w:p>
    <w:p w14:paraId="00000004" w14:textId="0279A3BA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A quorum was proclaimed</w:t>
      </w:r>
      <w:r>
        <w:rPr>
          <w:sz w:val="24"/>
          <w:szCs w:val="24"/>
        </w:rPr>
        <w:t xml:space="preserve"> and Moderator Carlos Baladez opened the meeting with prayer. </w:t>
      </w:r>
    </w:p>
    <w:p w14:paraId="00000005" w14:textId="77777777" w:rsidR="00C3706E" w:rsidRDefault="00C3706E">
      <w:pPr>
        <w:rPr>
          <w:sz w:val="24"/>
          <w:szCs w:val="24"/>
        </w:rPr>
      </w:pPr>
    </w:p>
    <w:p w14:paraId="00000006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Moderator Baladez reviewed Zoom instructions.</w:t>
      </w:r>
    </w:p>
    <w:p w14:paraId="00000007" w14:textId="77777777" w:rsidR="00C3706E" w:rsidRDefault="00C3706E">
      <w:pPr>
        <w:rPr>
          <w:sz w:val="24"/>
          <w:szCs w:val="24"/>
        </w:rPr>
      </w:pPr>
    </w:p>
    <w:p w14:paraId="00000008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Moderator Baladez stated the purpose of this called meeting:</w:t>
      </w:r>
    </w:p>
    <w:p w14:paraId="00000009" w14:textId="77777777" w:rsidR="00C3706E" w:rsidRDefault="00FD3B9A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purpose of the meeting is to elect an Administrative Commission to help close Good Shepherd Presbyterian Church at its own request. </w:t>
      </w:r>
    </w:p>
    <w:p w14:paraId="0000000A" w14:textId="77777777" w:rsidR="00C3706E" w:rsidRDefault="00C3706E">
      <w:pPr>
        <w:shd w:val="clear" w:color="auto" w:fill="FFFFFF"/>
        <w:rPr>
          <w:i/>
          <w:sz w:val="24"/>
          <w:szCs w:val="24"/>
        </w:rPr>
      </w:pPr>
    </w:p>
    <w:p w14:paraId="0000000B" w14:textId="77777777" w:rsidR="00C3706E" w:rsidRDefault="00FD3B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Rev. Monica Smith, COM Chair, was called upon to present </w:t>
      </w:r>
      <w:r>
        <w:rPr>
          <w:sz w:val="24"/>
          <w:szCs w:val="24"/>
        </w:rPr>
        <w:t>a motion, which is:</w:t>
      </w:r>
    </w:p>
    <w:p w14:paraId="0000000C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COM moves that presbytery concurs with Good Shepherd Presbyterian Church of San Antonio’s request to close as a congregation and to appoint an Administrative Commission to consider and conclude matters regarding the church. The AC dutie</w:t>
      </w:r>
      <w:r>
        <w:rPr>
          <w:sz w:val="24"/>
          <w:szCs w:val="24"/>
        </w:rPr>
        <w:t>s shall include but shall not be limited to:</w:t>
      </w:r>
    </w:p>
    <w:p w14:paraId="0000000D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 xml:space="preserve">1. Inquiring into the </w:t>
      </w:r>
      <w:proofErr w:type="gramStart"/>
      <w:r>
        <w:rPr>
          <w:sz w:val="24"/>
          <w:szCs w:val="24"/>
        </w:rPr>
        <w:t>current status</w:t>
      </w:r>
      <w:proofErr w:type="gramEnd"/>
      <w:r>
        <w:rPr>
          <w:sz w:val="24"/>
          <w:szCs w:val="24"/>
        </w:rPr>
        <w:t xml:space="preserve"> of membership and all finances.</w:t>
      </w:r>
    </w:p>
    <w:p w14:paraId="0000000E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 xml:space="preserve">2. Assuming original jurisdiction of the Session, if needed. </w:t>
      </w:r>
    </w:p>
    <w:p w14:paraId="0000000F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3. Ascertaining what legal recourses may need to be taken.</w:t>
      </w:r>
    </w:p>
    <w:p w14:paraId="00000010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4. Recommending to th</w:t>
      </w:r>
      <w:r>
        <w:rPr>
          <w:sz w:val="24"/>
          <w:szCs w:val="24"/>
        </w:rPr>
        <w:t>e presbytery a plan for the property</w:t>
      </w:r>
    </w:p>
    <w:p w14:paraId="00000011" w14:textId="77777777" w:rsidR="00C3706E" w:rsidRDefault="00C3706E">
      <w:pPr>
        <w:rPr>
          <w:sz w:val="24"/>
          <w:szCs w:val="24"/>
        </w:rPr>
      </w:pPr>
    </w:p>
    <w:p w14:paraId="00000012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For information, the following have agreed to serve on the Administrative Commission:</w:t>
      </w:r>
    </w:p>
    <w:p w14:paraId="00000013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Karen Stocks, TE, Moderator of GSPC</w:t>
      </w:r>
    </w:p>
    <w:p w14:paraId="00000014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Tom Dallas, RE, GSPC</w:t>
      </w:r>
    </w:p>
    <w:p w14:paraId="00000015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Dhawn Martin, TE, COM</w:t>
      </w:r>
    </w:p>
    <w:p w14:paraId="00000016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Marc Rainey, RE, Trustees</w:t>
      </w:r>
    </w:p>
    <w:p w14:paraId="00000017" w14:textId="77777777" w:rsidR="00C3706E" w:rsidRDefault="00C3706E">
      <w:pPr>
        <w:rPr>
          <w:sz w:val="24"/>
          <w:szCs w:val="24"/>
        </w:rPr>
      </w:pPr>
    </w:p>
    <w:p w14:paraId="00000018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>After Rev. Smith gave rati</w:t>
      </w:r>
      <w:r>
        <w:rPr>
          <w:sz w:val="24"/>
          <w:szCs w:val="24"/>
        </w:rPr>
        <w:t xml:space="preserve">onale, the Moderator opened the floor for discussion. </w:t>
      </w:r>
    </w:p>
    <w:p w14:paraId="00000019" w14:textId="77777777" w:rsidR="00C3706E" w:rsidRDefault="00C3706E">
      <w:pPr>
        <w:rPr>
          <w:sz w:val="24"/>
          <w:szCs w:val="24"/>
        </w:rPr>
      </w:pPr>
    </w:p>
    <w:p w14:paraId="0000001A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 xml:space="preserve">The Presbytery voted and the motion passed. </w:t>
      </w:r>
    </w:p>
    <w:p w14:paraId="0000001B" w14:textId="77777777" w:rsidR="00C3706E" w:rsidRDefault="00C3706E">
      <w:pPr>
        <w:rPr>
          <w:sz w:val="24"/>
          <w:szCs w:val="24"/>
        </w:rPr>
      </w:pPr>
    </w:p>
    <w:p w14:paraId="0000001C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 xml:space="preserve">Moderator Baladez called upon Larry Sears to close the meeting with prayer, which he did. </w:t>
      </w:r>
    </w:p>
    <w:p w14:paraId="0000001D" w14:textId="77777777" w:rsidR="00C3706E" w:rsidRDefault="00C3706E">
      <w:pPr>
        <w:rPr>
          <w:sz w:val="24"/>
          <w:szCs w:val="24"/>
        </w:rPr>
      </w:pPr>
    </w:p>
    <w:p w14:paraId="0000001E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 xml:space="preserve">Minutes respectfully submitted by </w:t>
      </w:r>
    </w:p>
    <w:p w14:paraId="0000001F" w14:textId="77777777" w:rsidR="00C3706E" w:rsidRDefault="00FD3B9A">
      <w:pPr>
        <w:rPr>
          <w:sz w:val="24"/>
          <w:szCs w:val="24"/>
        </w:rPr>
      </w:pPr>
      <w:r>
        <w:rPr>
          <w:sz w:val="24"/>
          <w:szCs w:val="24"/>
        </w:rPr>
        <w:t xml:space="preserve">Rev. Laurie Palmer, Stated Clerk for Mission Presbytery </w:t>
      </w:r>
    </w:p>
    <w:p w14:paraId="00000020" w14:textId="77777777" w:rsidR="00C3706E" w:rsidRDefault="00C3706E">
      <w:pPr>
        <w:rPr>
          <w:sz w:val="24"/>
          <w:szCs w:val="24"/>
        </w:rPr>
      </w:pPr>
    </w:p>
    <w:p w14:paraId="00000021" w14:textId="77777777" w:rsidR="00C3706E" w:rsidRDefault="00C3706E">
      <w:pPr>
        <w:rPr>
          <w:sz w:val="28"/>
          <w:szCs w:val="28"/>
        </w:rPr>
      </w:pPr>
    </w:p>
    <w:p w14:paraId="00000022" w14:textId="77777777" w:rsidR="00C3706E" w:rsidRDefault="00C3706E">
      <w:pPr>
        <w:rPr>
          <w:sz w:val="28"/>
          <w:szCs w:val="28"/>
        </w:rPr>
      </w:pPr>
    </w:p>
    <w:p w14:paraId="00000023" w14:textId="77777777" w:rsidR="00C3706E" w:rsidRDefault="00C3706E">
      <w:pPr>
        <w:rPr>
          <w:sz w:val="28"/>
          <w:szCs w:val="28"/>
        </w:rPr>
      </w:pPr>
    </w:p>
    <w:p w14:paraId="00000024" w14:textId="77777777" w:rsidR="00C3706E" w:rsidRDefault="00C3706E">
      <w:pPr>
        <w:shd w:val="clear" w:color="auto" w:fill="FFFFFF"/>
        <w:rPr>
          <w:sz w:val="28"/>
          <w:szCs w:val="28"/>
        </w:rPr>
      </w:pPr>
    </w:p>
    <w:sectPr w:rsidR="00C370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6E"/>
    <w:rsid w:val="00C3706E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460E4"/>
  <w15:docId w15:val="{5A123777-A39D-8A49-ADE4-F6DB0C0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>Mission Presbytery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Palmer</cp:lastModifiedBy>
  <cp:revision>2</cp:revision>
  <dcterms:created xsi:type="dcterms:W3CDTF">2021-11-16T20:17:00Z</dcterms:created>
  <dcterms:modified xsi:type="dcterms:W3CDTF">2021-11-16T20:17:00Z</dcterms:modified>
</cp:coreProperties>
</file>